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55" w:rsidRDefault="00326750" w:rsidP="00326750">
      <w:pPr>
        <w:spacing w:after="0"/>
      </w:pPr>
      <w:r>
        <w:t xml:space="preserve">OSNOVNA ŠKOLA </w:t>
      </w:r>
    </w:p>
    <w:p w:rsidR="00326750" w:rsidRDefault="00326750" w:rsidP="00326750">
      <w:pPr>
        <w:spacing w:after="0"/>
      </w:pPr>
      <w:r>
        <w:t>KAŠTANJER PULA</w:t>
      </w:r>
    </w:p>
    <w:p w:rsidR="00326750" w:rsidRDefault="00326750" w:rsidP="00326750">
      <w:pPr>
        <w:spacing w:after="0"/>
      </w:pPr>
      <w:r>
        <w:t>KLASA:</w:t>
      </w:r>
      <w:r w:rsidR="00637015">
        <w:t xml:space="preserve"> </w:t>
      </w:r>
      <w:r w:rsidR="007F0D07" w:rsidRPr="007F0D07">
        <w:t xml:space="preserve">602-02/16-09/23  </w:t>
      </w:r>
    </w:p>
    <w:p w:rsidR="00326750" w:rsidRDefault="00326750" w:rsidP="00326750">
      <w:pPr>
        <w:spacing w:after="0"/>
      </w:pPr>
      <w:r>
        <w:t>URBROJ:</w:t>
      </w:r>
      <w:r w:rsidR="007F0D07">
        <w:t>2168-02-01-16-01</w:t>
      </w:r>
    </w:p>
    <w:p w:rsidR="00567776" w:rsidRDefault="00567776" w:rsidP="00326750">
      <w:pPr>
        <w:spacing w:after="0"/>
      </w:pPr>
      <w:r>
        <w:t xml:space="preserve">Pula, </w:t>
      </w:r>
      <w:r w:rsidR="00980355">
        <w:t>07</w:t>
      </w:r>
      <w:r>
        <w:t>.0</w:t>
      </w:r>
      <w:r w:rsidR="00980355">
        <w:t>7</w:t>
      </w:r>
      <w:bookmarkStart w:id="0" w:name="_GoBack"/>
      <w:bookmarkEnd w:id="0"/>
      <w:r>
        <w:t>.2016. godine</w:t>
      </w:r>
    </w:p>
    <w:p w:rsidR="00DF4455" w:rsidRDefault="00DF4455" w:rsidP="00E80D95">
      <w:pPr>
        <w:jc w:val="center"/>
      </w:pPr>
    </w:p>
    <w:p w:rsidR="002575CC" w:rsidRDefault="00E80D95" w:rsidP="00E80D95">
      <w:pPr>
        <w:jc w:val="center"/>
      </w:pPr>
      <w:r>
        <w:t>OBAVIJEST O ODABIRU                                                                                                                            NAJPOVOLJNIJE PONUDE BR. 1. ZA IZVOĐENJE VIŠEDNEVNE TERENSKE NASTAVE (4 DANA) UČENIKA OSMIH RAZREDA U ŠK. GOD. 2016./2017.</w:t>
      </w:r>
    </w:p>
    <w:p w:rsidR="00DF4455" w:rsidRDefault="00DF4455" w:rsidP="00E80D95">
      <w:r>
        <w:tab/>
      </w:r>
      <w:r w:rsidR="00E80D95">
        <w:t xml:space="preserve">Na roditeljskom sastanku za odabir agencije koja će organizirati višednevnu terensku nastavu za učenike osmih razreda održanom 28.6.2016. u 18 sati, roditelji su izabrali najpovoljniju ponudu. Ukupno su na školu pristigle dvije ponude sljedećih agencija: Brioni </w:t>
      </w:r>
      <w:r>
        <w:t xml:space="preserve">d.d. i </w:t>
      </w:r>
      <w:proofErr w:type="spellStart"/>
      <w:r>
        <w:t>Zeatours</w:t>
      </w:r>
      <w:proofErr w:type="spellEnd"/>
      <w:r>
        <w:t xml:space="preserve">. </w:t>
      </w:r>
    </w:p>
    <w:p w:rsidR="00E80D95" w:rsidRDefault="00DF4455" w:rsidP="00E80D95">
      <w:r>
        <w:tab/>
        <w:t>Na roditeljskom sastanku predstavnici agencija prezentirali su svoje ponude te su po završetku njihova prezentiranja roditelji izabrali agenciju Brioni d.d.</w:t>
      </w:r>
    </w:p>
    <w:p w:rsidR="00DF4455" w:rsidRDefault="00DF4455" w:rsidP="00E80D95">
      <w:r>
        <w:tab/>
        <w:t>Zahvaljujemo se svima koji su se javili na javni poziv.</w:t>
      </w:r>
    </w:p>
    <w:p w:rsidR="00E80D95" w:rsidRDefault="00DF4455" w:rsidP="00DF4455">
      <w:pPr>
        <w:jc w:val="right"/>
      </w:pPr>
      <w:r>
        <w:t>Predsjednik povjerenstva</w:t>
      </w:r>
    </w:p>
    <w:p w:rsidR="00DF4455" w:rsidRDefault="00DF4455" w:rsidP="00DF4455">
      <w:pPr>
        <w:jc w:val="right"/>
      </w:pPr>
      <w:r>
        <w:t xml:space="preserve">Emi </w:t>
      </w:r>
      <w:proofErr w:type="spellStart"/>
      <w:r>
        <w:t>Belušić</w:t>
      </w:r>
      <w:proofErr w:type="spellEnd"/>
    </w:p>
    <w:sectPr w:rsidR="00DF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95"/>
    <w:rsid w:val="002575CC"/>
    <w:rsid w:val="00326750"/>
    <w:rsid w:val="00567776"/>
    <w:rsid w:val="00637015"/>
    <w:rsid w:val="007F0D07"/>
    <w:rsid w:val="00980355"/>
    <w:rsid w:val="00DF4455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F1FD-52BD-49A6-AC06-7F5F567B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Marijana Cinkopan</cp:lastModifiedBy>
  <cp:revision>4</cp:revision>
  <dcterms:created xsi:type="dcterms:W3CDTF">2016-07-07T08:23:00Z</dcterms:created>
  <dcterms:modified xsi:type="dcterms:W3CDTF">2016-07-07T08:27:00Z</dcterms:modified>
</cp:coreProperties>
</file>